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5A" w:rsidRDefault="002C155A" w:rsidP="005614B6">
      <w:pPr>
        <w:rPr>
          <w:b/>
          <w:bCs/>
          <w:sz w:val="28"/>
          <w:szCs w:val="28"/>
        </w:rPr>
      </w:pPr>
    </w:p>
    <w:p w:rsidR="002C155A" w:rsidRPr="00484840" w:rsidRDefault="002C155A" w:rsidP="002C155A">
      <w:pPr>
        <w:shd w:val="clear" w:color="auto" w:fill="FFFFFF"/>
        <w:spacing w:before="270" w:after="135"/>
        <w:jc w:val="center"/>
        <w:outlineLvl w:val="0"/>
        <w:rPr>
          <w:rFonts w:ascii="Helvetica" w:hAnsi="Helvetica" w:cs="Helvetica"/>
          <w:b/>
          <w:color w:val="1D1B11"/>
          <w:kern w:val="36"/>
        </w:rPr>
      </w:pPr>
      <w:r w:rsidRPr="00484840">
        <w:rPr>
          <w:rFonts w:ascii="Helvetica" w:hAnsi="Helvetica" w:cs="Helvetica"/>
          <w:b/>
          <w:color w:val="1D1B11"/>
          <w:kern w:val="36"/>
        </w:rPr>
        <w:t xml:space="preserve">Муниципальное казенное образовательное учреждение </w:t>
      </w:r>
    </w:p>
    <w:p w:rsidR="002C155A" w:rsidRPr="00484840" w:rsidRDefault="002C155A" w:rsidP="002C155A">
      <w:pPr>
        <w:shd w:val="clear" w:color="auto" w:fill="FFFFFF"/>
        <w:spacing w:before="270" w:after="135"/>
        <w:jc w:val="center"/>
        <w:outlineLvl w:val="0"/>
        <w:rPr>
          <w:rFonts w:ascii="Helvetica" w:hAnsi="Helvetica" w:cs="Helvetica"/>
          <w:b/>
          <w:color w:val="1D1B11"/>
          <w:kern w:val="36"/>
        </w:rPr>
      </w:pPr>
      <w:r w:rsidRPr="00484840">
        <w:rPr>
          <w:rFonts w:ascii="Helvetica" w:hAnsi="Helvetica" w:cs="Helvetica"/>
          <w:b/>
          <w:color w:val="1D1B11"/>
          <w:kern w:val="36"/>
        </w:rPr>
        <w:t>"</w:t>
      </w:r>
      <w:proofErr w:type="spellStart"/>
      <w:r w:rsidRPr="00484840">
        <w:rPr>
          <w:rFonts w:ascii="Helvetica" w:hAnsi="Helvetica" w:cs="Helvetica"/>
          <w:b/>
          <w:color w:val="1D1B11"/>
          <w:kern w:val="36"/>
        </w:rPr>
        <w:t>Акушинская</w:t>
      </w:r>
      <w:proofErr w:type="spellEnd"/>
      <w:r w:rsidRPr="00484840">
        <w:rPr>
          <w:rFonts w:ascii="Helvetica" w:hAnsi="Helvetica" w:cs="Helvetica"/>
          <w:b/>
          <w:color w:val="1D1B11"/>
          <w:kern w:val="36"/>
        </w:rPr>
        <w:t xml:space="preserve"> средняя общеобразовательная школа№2"</w:t>
      </w:r>
    </w:p>
    <w:p w:rsidR="002C155A" w:rsidRPr="00484840" w:rsidRDefault="002C155A" w:rsidP="002C155A">
      <w:pPr>
        <w:shd w:val="clear" w:color="auto" w:fill="FFFFFF"/>
        <w:spacing w:before="270" w:after="135"/>
        <w:jc w:val="center"/>
        <w:outlineLvl w:val="0"/>
        <w:rPr>
          <w:rFonts w:ascii="Helvetica" w:hAnsi="Helvetica" w:cs="Helvetica"/>
          <w:b/>
          <w:color w:val="1D1B11"/>
          <w:kern w:val="36"/>
        </w:rPr>
      </w:pPr>
      <w:r w:rsidRPr="00484840">
        <w:rPr>
          <w:rFonts w:ascii="Helvetica" w:hAnsi="Helvetica" w:cs="Helvetica"/>
          <w:b/>
          <w:color w:val="1D1B11"/>
          <w:kern w:val="36"/>
        </w:rPr>
        <w:t>МО "</w:t>
      </w:r>
      <w:proofErr w:type="spellStart"/>
      <w:r w:rsidRPr="00484840">
        <w:rPr>
          <w:rFonts w:ascii="Helvetica" w:hAnsi="Helvetica" w:cs="Helvetica"/>
          <w:b/>
          <w:color w:val="1D1B11"/>
          <w:kern w:val="36"/>
        </w:rPr>
        <w:t>Акушинский</w:t>
      </w:r>
      <w:proofErr w:type="spellEnd"/>
      <w:r w:rsidRPr="00484840">
        <w:rPr>
          <w:rFonts w:ascii="Helvetica" w:hAnsi="Helvetica" w:cs="Helvetica"/>
          <w:b/>
          <w:color w:val="1D1B11"/>
          <w:kern w:val="36"/>
        </w:rPr>
        <w:t xml:space="preserve"> район"</w:t>
      </w:r>
    </w:p>
    <w:p w:rsidR="002C155A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155A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155A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155A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155A" w:rsidRPr="00825B93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Конспект урока по математике</w:t>
      </w:r>
    </w:p>
    <w:p w:rsidR="002C155A" w:rsidRPr="00825B93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2C155A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155A" w:rsidRPr="00825B93" w:rsidRDefault="002C155A" w:rsidP="002C155A">
      <w:pPr>
        <w:shd w:val="clear" w:color="auto" w:fill="FFFFFF"/>
        <w:spacing w:line="294" w:lineRule="atLeast"/>
        <w:rPr>
          <w:rFonts w:ascii="Arial" w:hAnsi="Arial" w:cs="Arial"/>
          <w:color w:val="000000"/>
          <w:sz w:val="36"/>
          <w:szCs w:val="36"/>
        </w:rPr>
      </w:pPr>
    </w:p>
    <w:p w:rsidR="002C155A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155A" w:rsidRPr="002C155A" w:rsidRDefault="002C155A" w:rsidP="002C155A">
      <w:pPr>
        <w:rPr>
          <w:sz w:val="36"/>
          <w:szCs w:val="36"/>
        </w:rPr>
      </w:pPr>
      <w:r w:rsidRPr="002C155A">
        <w:rPr>
          <w:b/>
          <w:bCs/>
          <w:i/>
          <w:iCs/>
          <w:sz w:val="36"/>
          <w:szCs w:val="36"/>
        </w:rPr>
        <w:t xml:space="preserve">      </w:t>
      </w:r>
      <w:r w:rsidRPr="002C15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C155A">
        <w:rPr>
          <w:b/>
          <w:bCs/>
          <w:sz w:val="36"/>
          <w:szCs w:val="36"/>
        </w:rPr>
        <w:t>Тема урока:   </w:t>
      </w:r>
      <w:r w:rsidRPr="002C155A">
        <w:rPr>
          <w:sz w:val="36"/>
          <w:szCs w:val="36"/>
        </w:rPr>
        <w:t>«Закрепление таблицы умножения и деления на 2,3»</w:t>
      </w:r>
    </w:p>
    <w:p w:rsidR="002C155A" w:rsidRDefault="002C155A" w:rsidP="002C155A">
      <w:pPr>
        <w:spacing w:after="300" w:line="240" w:lineRule="auto"/>
        <w:outlineLvl w:val="0"/>
        <w:rPr>
          <w:b/>
          <w:bCs/>
          <w:i/>
          <w:iCs/>
          <w:color w:val="000000"/>
          <w:sz w:val="36"/>
          <w:szCs w:val="36"/>
        </w:rPr>
      </w:pPr>
    </w:p>
    <w:p w:rsidR="002C155A" w:rsidRPr="00825B93" w:rsidRDefault="002C155A" w:rsidP="002C155A">
      <w:pPr>
        <w:spacing w:after="300" w:line="240" w:lineRule="auto"/>
        <w:outlineLvl w:val="0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 xml:space="preserve">                                                 </w:t>
      </w:r>
      <w:r>
        <w:rPr>
          <w:b/>
          <w:bCs/>
          <w:color w:val="000000"/>
          <w:sz w:val="36"/>
          <w:szCs w:val="36"/>
        </w:rPr>
        <w:t xml:space="preserve">4 </w:t>
      </w:r>
      <w:proofErr w:type="spellStart"/>
      <w:r w:rsidRPr="00825B93">
        <w:rPr>
          <w:b/>
          <w:bCs/>
          <w:color w:val="000000"/>
          <w:sz w:val="36"/>
          <w:szCs w:val="36"/>
        </w:rPr>
        <w:t>кл</w:t>
      </w:r>
      <w:proofErr w:type="spellEnd"/>
      <w:r w:rsidRPr="00825B93">
        <w:rPr>
          <w:b/>
          <w:bCs/>
          <w:color w:val="000000"/>
          <w:sz w:val="36"/>
          <w:szCs w:val="36"/>
        </w:rPr>
        <w:t>.</w:t>
      </w:r>
    </w:p>
    <w:p w:rsidR="002C155A" w:rsidRPr="00825B93" w:rsidRDefault="002C155A" w:rsidP="002C155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</w:p>
    <w:p w:rsidR="002C155A" w:rsidRPr="00825B93" w:rsidRDefault="002C155A" w:rsidP="002C155A">
      <w:pPr>
        <w:shd w:val="clear" w:color="auto" w:fill="FFFFFF"/>
        <w:spacing w:line="294" w:lineRule="atLeast"/>
        <w:rPr>
          <w:rFonts w:ascii="Arial" w:hAnsi="Arial" w:cs="Arial"/>
          <w:color w:val="000000"/>
          <w:sz w:val="36"/>
          <w:szCs w:val="36"/>
        </w:rPr>
      </w:pPr>
    </w:p>
    <w:p w:rsidR="002C155A" w:rsidRPr="00825B93" w:rsidRDefault="002C155A" w:rsidP="002C155A">
      <w:pPr>
        <w:shd w:val="clear" w:color="auto" w:fill="FFFFFF"/>
        <w:spacing w:line="294" w:lineRule="atLeast"/>
        <w:rPr>
          <w:rFonts w:ascii="Arial" w:hAnsi="Arial" w:cs="Arial"/>
          <w:color w:val="000000"/>
          <w:sz w:val="36"/>
          <w:szCs w:val="36"/>
        </w:rPr>
      </w:pPr>
    </w:p>
    <w:p w:rsidR="002C155A" w:rsidRDefault="002C155A" w:rsidP="002C15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Подготовил: учитель  начальных                                   </w:t>
      </w:r>
    </w:p>
    <w:p w:rsidR="002C155A" w:rsidRDefault="002C155A" w:rsidP="002C15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классов Магомедов М.А.</w:t>
      </w:r>
    </w:p>
    <w:p w:rsidR="002C155A" w:rsidRDefault="002C155A" w:rsidP="002C155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155A" w:rsidRDefault="002C155A" w:rsidP="002C155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155A" w:rsidRDefault="002C155A" w:rsidP="002C15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2C155A" w:rsidRDefault="002C155A" w:rsidP="002C15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</w:t>
      </w:r>
    </w:p>
    <w:p w:rsidR="002C155A" w:rsidRPr="000A064A" w:rsidRDefault="002C155A" w:rsidP="002C15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2019-2020 учебный год</w:t>
      </w:r>
    </w:p>
    <w:p w:rsidR="002C155A" w:rsidRDefault="002C155A" w:rsidP="005614B6">
      <w:pPr>
        <w:rPr>
          <w:b/>
          <w:bCs/>
          <w:sz w:val="28"/>
          <w:szCs w:val="28"/>
        </w:rPr>
      </w:pP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Предмет: математика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Класс:   2 класс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Программа: « Школа России», автор  Моро М.И. и др.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Тип урока: урок закрепления изучаемого материала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Форма проведения: урок-путешествие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Цель: </w:t>
      </w:r>
      <w:r w:rsidRPr="00FB440A">
        <w:rPr>
          <w:sz w:val="28"/>
          <w:szCs w:val="28"/>
        </w:rPr>
        <w:t>закрепление умений учащихся умножать и делить на 2</w:t>
      </w:r>
      <w:r w:rsidR="00CD2D93" w:rsidRPr="00FB440A">
        <w:rPr>
          <w:sz w:val="28"/>
          <w:szCs w:val="28"/>
        </w:rPr>
        <w:t xml:space="preserve"> и 3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Задачи: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  <w:u w:val="single"/>
        </w:rPr>
        <w:t>Образовательные:</w:t>
      </w:r>
    </w:p>
    <w:p w:rsidR="005614B6" w:rsidRPr="00FB440A" w:rsidRDefault="005614B6" w:rsidP="005614B6">
      <w:pPr>
        <w:numPr>
          <w:ilvl w:val="0"/>
          <w:numId w:val="1"/>
        </w:numPr>
        <w:rPr>
          <w:sz w:val="28"/>
          <w:szCs w:val="28"/>
        </w:rPr>
      </w:pPr>
      <w:r w:rsidRPr="00FB440A">
        <w:rPr>
          <w:sz w:val="28"/>
          <w:szCs w:val="28"/>
        </w:rPr>
        <w:t>Закрепление табличных случаев умножения  и деления на 2</w:t>
      </w:r>
      <w:r w:rsidR="00CD2D93" w:rsidRPr="00FB440A">
        <w:rPr>
          <w:sz w:val="28"/>
          <w:szCs w:val="28"/>
        </w:rPr>
        <w:t xml:space="preserve"> и 3</w:t>
      </w:r>
    </w:p>
    <w:p w:rsidR="005614B6" w:rsidRPr="00FB440A" w:rsidRDefault="005614B6" w:rsidP="005614B6">
      <w:pPr>
        <w:numPr>
          <w:ilvl w:val="0"/>
          <w:numId w:val="1"/>
        </w:numPr>
        <w:rPr>
          <w:sz w:val="28"/>
          <w:szCs w:val="28"/>
        </w:rPr>
      </w:pPr>
      <w:r w:rsidRPr="00FB440A">
        <w:rPr>
          <w:sz w:val="28"/>
          <w:szCs w:val="28"/>
        </w:rPr>
        <w:t>Закрепление  умения решать задачи изученных видов</w:t>
      </w:r>
    </w:p>
    <w:p w:rsidR="005614B6" w:rsidRPr="00FB440A" w:rsidRDefault="005614B6" w:rsidP="005614B6">
      <w:pPr>
        <w:numPr>
          <w:ilvl w:val="0"/>
          <w:numId w:val="1"/>
        </w:numPr>
        <w:rPr>
          <w:sz w:val="28"/>
          <w:szCs w:val="28"/>
        </w:rPr>
      </w:pPr>
      <w:r w:rsidRPr="00FB440A">
        <w:rPr>
          <w:sz w:val="28"/>
          <w:szCs w:val="28"/>
        </w:rPr>
        <w:t>Совершенствование вычислительных навыков,  навыков устного счёта</w:t>
      </w:r>
    </w:p>
    <w:p w:rsidR="005614B6" w:rsidRPr="00FB440A" w:rsidRDefault="005614B6" w:rsidP="005614B6">
      <w:pPr>
        <w:numPr>
          <w:ilvl w:val="0"/>
          <w:numId w:val="1"/>
        </w:numPr>
        <w:rPr>
          <w:sz w:val="28"/>
          <w:szCs w:val="28"/>
        </w:rPr>
      </w:pPr>
      <w:r w:rsidRPr="00FB440A">
        <w:rPr>
          <w:sz w:val="28"/>
          <w:szCs w:val="28"/>
        </w:rPr>
        <w:t>Совершенствование умения работать в коллективе, в паре и самостоятельно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  <w:u w:val="single"/>
        </w:rPr>
        <w:t>Развивающие:</w:t>
      </w:r>
    </w:p>
    <w:p w:rsidR="005614B6" w:rsidRPr="00FB440A" w:rsidRDefault="005614B6" w:rsidP="005614B6">
      <w:pPr>
        <w:numPr>
          <w:ilvl w:val="0"/>
          <w:numId w:val="2"/>
        </w:numPr>
        <w:rPr>
          <w:sz w:val="28"/>
          <w:szCs w:val="28"/>
        </w:rPr>
      </w:pPr>
      <w:r w:rsidRPr="00FB440A">
        <w:rPr>
          <w:sz w:val="28"/>
          <w:szCs w:val="28"/>
        </w:rPr>
        <w:t>Развитие  наблюдательности, внимания, памяти,  логического мышления</w:t>
      </w:r>
    </w:p>
    <w:p w:rsidR="005614B6" w:rsidRPr="00FB440A" w:rsidRDefault="005614B6" w:rsidP="005614B6">
      <w:pPr>
        <w:numPr>
          <w:ilvl w:val="0"/>
          <w:numId w:val="2"/>
        </w:numPr>
        <w:rPr>
          <w:sz w:val="28"/>
          <w:szCs w:val="28"/>
        </w:rPr>
      </w:pPr>
      <w:r w:rsidRPr="00FB440A">
        <w:rPr>
          <w:sz w:val="28"/>
          <w:szCs w:val="28"/>
        </w:rPr>
        <w:t>Активизация умственной деятельности</w:t>
      </w:r>
    </w:p>
    <w:p w:rsidR="005614B6" w:rsidRPr="00FB440A" w:rsidRDefault="005614B6" w:rsidP="005614B6">
      <w:pPr>
        <w:numPr>
          <w:ilvl w:val="0"/>
          <w:numId w:val="2"/>
        </w:numPr>
        <w:rPr>
          <w:sz w:val="28"/>
          <w:szCs w:val="28"/>
        </w:rPr>
      </w:pPr>
      <w:r w:rsidRPr="00FB440A">
        <w:rPr>
          <w:sz w:val="28"/>
          <w:szCs w:val="28"/>
        </w:rPr>
        <w:t>Развитие коммуникативных умений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  <w:u w:val="single"/>
        </w:rPr>
        <w:t>Воспитательные:</w:t>
      </w:r>
    </w:p>
    <w:p w:rsidR="005614B6" w:rsidRPr="00FB440A" w:rsidRDefault="005614B6" w:rsidP="005614B6">
      <w:pPr>
        <w:numPr>
          <w:ilvl w:val="0"/>
          <w:numId w:val="3"/>
        </w:numPr>
        <w:rPr>
          <w:sz w:val="28"/>
          <w:szCs w:val="28"/>
        </w:rPr>
      </w:pPr>
      <w:r w:rsidRPr="00FB440A">
        <w:rPr>
          <w:sz w:val="28"/>
          <w:szCs w:val="28"/>
        </w:rPr>
        <w:t>Воспитание умения слушать, общаться, стремление сознательно соблюдать дисциплину</w:t>
      </w:r>
    </w:p>
    <w:p w:rsidR="005614B6" w:rsidRPr="00FB440A" w:rsidRDefault="005614B6" w:rsidP="005614B6">
      <w:pPr>
        <w:numPr>
          <w:ilvl w:val="0"/>
          <w:numId w:val="3"/>
        </w:numPr>
        <w:rPr>
          <w:sz w:val="28"/>
          <w:szCs w:val="28"/>
        </w:rPr>
      </w:pPr>
      <w:r w:rsidRPr="00FB440A">
        <w:rPr>
          <w:sz w:val="28"/>
          <w:szCs w:val="28"/>
        </w:rPr>
        <w:t>Воспитание  ответственности и добросовестного отношения к работе, уважительных и доброжелательных отношений к товарищам.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lastRenderedPageBreak/>
        <w:t> 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Планируемые образовательные результаты: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Предметные: </w:t>
      </w:r>
      <w:r w:rsidRPr="00FB440A">
        <w:rPr>
          <w:sz w:val="28"/>
          <w:szCs w:val="28"/>
        </w:rPr>
        <w:t>понимаютсуть арифметических действий – умножения и деления; табличные случаи умножения и деления на 2</w:t>
      </w:r>
      <w:r w:rsidR="00CD2D93" w:rsidRPr="00FB440A">
        <w:rPr>
          <w:sz w:val="28"/>
          <w:szCs w:val="28"/>
        </w:rPr>
        <w:t xml:space="preserve"> и 3</w:t>
      </w:r>
      <w:r w:rsidRPr="00FB440A">
        <w:rPr>
          <w:sz w:val="28"/>
          <w:szCs w:val="28"/>
        </w:rPr>
        <w:t>; порядок действий в выражениях, где присутствуют действия разных ступеней; отличительные особенност</w:t>
      </w:r>
      <w:r w:rsidR="007C4A14" w:rsidRPr="00FB440A">
        <w:rPr>
          <w:sz w:val="28"/>
          <w:szCs w:val="28"/>
        </w:rPr>
        <w:t>и задачи;</w:t>
      </w:r>
      <w:r w:rsidRPr="00FB440A">
        <w:rPr>
          <w:sz w:val="28"/>
          <w:szCs w:val="28"/>
        </w:rPr>
        <w:t xml:space="preserve"> решать задачи и выражения изученных видов, в том числе те, которые решаются умножением и делением;</w:t>
      </w:r>
    </w:p>
    <w:p w:rsidR="005614B6" w:rsidRPr="00FB440A" w:rsidRDefault="005614B6" w:rsidP="005614B6">
      <w:pPr>
        <w:rPr>
          <w:sz w:val="28"/>
          <w:szCs w:val="28"/>
        </w:rPr>
      </w:pPr>
      <w:proofErr w:type="spellStart"/>
      <w:r w:rsidRPr="00FB440A">
        <w:rPr>
          <w:b/>
          <w:bCs/>
          <w:sz w:val="28"/>
          <w:szCs w:val="28"/>
        </w:rPr>
        <w:t>Метапредметные</w:t>
      </w:r>
      <w:proofErr w:type="spellEnd"/>
      <w:r w:rsidRPr="00FB440A">
        <w:rPr>
          <w:b/>
          <w:bCs/>
          <w:sz w:val="28"/>
          <w:szCs w:val="28"/>
        </w:rPr>
        <w:t>: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Познавательные:</w:t>
      </w:r>
      <w:r w:rsidRPr="00FB440A">
        <w:rPr>
          <w:sz w:val="28"/>
          <w:szCs w:val="28"/>
        </w:rPr>
        <w:t> формулируют познавательную цель</w:t>
      </w:r>
      <w:r w:rsidR="007C4A14" w:rsidRPr="00FB440A">
        <w:rPr>
          <w:sz w:val="28"/>
          <w:szCs w:val="28"/>
        </w:rPr>
        <w:t xml:space="preserve">; </w:t>
      </w:r>
      <w:r w:rsidRPr="00FB440A">
        <w:rPr>
          <w:sz w:val="28"/>
          <w:szCs w:val="28"/>
        </w:rPr>
        <w:t>логически рассуждают; контролируют и оценивают процесс и результаты деятельности.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Регулятивные:</w:t>
      </w:r>
      <w:r w:rsidRPr="00FB440A">
        <w:rPr>
          <w:sz w:val="28"/>
          <w:szCs w:val="28"/>
        </w:rPr>
        <w:t> оценивать полученные результаты с поставленной задачей; оценивать свою деятельность на уроке, определять успехи и трудности.</w:t>
      </w:r>
    </w:p>
    <w:p w:rsidR="005614B6" w:rsidRPr="00FB440A" w:rsidRDefault="007C4A14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Коммуникативные:</w:t>
      </w:r>
      <w:r w:rsidR="005614B6" w:rsidRPr="00FB440A">
        <w:rPr>
          <w:sz w:val="28"/>
          <w:szCs w:val="28"/>
        </w:rPr>
        <w:t>, уметь слушать и слышать друг друга, вступа</w:t>
      </w:r>
      <w:r w:rsidRPr="00FB440A">
        <w:rPr>
          <w:sz w:val="28"/>
          <w:szCs w:val="28"/>
        </w:rPr>
        <w:t>ть в диалог</w:t>
      </w:r>
      <w:bookmarkStart w:id="0" w:name="_GoBack"/>
      <w:bookmarkEnd w:id="0"/>
      <w:r w:rsidR="005614B6" w:rsidRPr="00FB440A">
        <w:rPr>
          <w:sz w:val="28"/>
          <w:szCs w:val="28"/>
        </w:rPr>
        <w:t>.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Личностные:  </w:t>
      </w:r>
      <w:r w:rsidRPr="00FB440A">
        <w:rPr>
          <w:sz w:val="28"/>
          <w:szCs w:val="28"/>
        </w:rPr>
        <w:t>овладевают начальными навыками адаптации в обществе; принимают и осваивают социальную 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</w:r>
    </w:p>
    <w:p w:rsidR="005614B6" w:rsidRPr="00FB440A" w:rsidRDefault="005614B6" w:rsidP="005614B6">
      <w:pPr>
        <w:rPr>
          <w:sz w:val="28"/>
          <w:szCs w:val="28"/>
        </w:rPr>
      </w:pPr>
      <w:r w:rsidRPr="00FB440A">
        <w:rPr>
          <w:b/>
          <w:bCs/>
          <w:sz w:val="28"/>
          <w:szCs w:val="28"/>
        </w:rPr>
        <w:t>Тип урока: </w:t>
      </w:r>
      <w:r w:rsidRPr="00FB440A">
        <w:rPr>
          <w:sz w:val="28"/>
          <w:szCs w:val="28"/>
        </w:rPr>
        <w:t>закрепление знаний</w:t>
      </w:r>
    </w:p>
    <w:p w:rsidR="004471B8" w:rsidRPr="00FB440A" w:rsidRDefault="00CD2D93" w:rsidP="00CD2D93">
      <w:pPr>
        <w:jc w:val="center"/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t>ХОД УРОКА</w:t>
      </w:r>
    </w:p>
    <w:p w:rsidR="00CD2D93" w:rsidRPr="00FB440A" w:rsidRDefault="00CD2D93" w:rsidP="00CD2D93">
      <w:pPr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t>1) Организационный этап.</w:t>
      </w:r>
    </w:p>
    <w:p w:rsidR="00CD2D93" w:rsidRPr="00FB440A" w:rsidRDefault="00CD2D93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t>-Сегодня мы с вами отправимся в гости к Робинзону Крузо. Кто такой Робинзон Крузо?</w:t>
      </w:r>
    </w:p>
    <w:p w:rsidR="00CD2D93" w:rsidRPr="00FB440A" w:rsidRDefault="00CD2D93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t>-Как он попал на остров?</w:t>
      </w:r>
    </w:p>
    <w:p w:rsidR="00CD2D93" w:rsidRPr="00FB440A" w:rsidRDefault="00CD2D93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t>-На уроке внеклассного чтения мы читали отрывки из книги «Робинзон Крузо». Кто автор этой книги?</w:t>
      </w:r>
    </w:p>
    <w:p w:rsidR="00CD2D93" w:rsidRPr="00FB440A" w:rsidRDefault="00CD2D93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t>Показ книги.</w:t>
      </w:r>
    </w:p>
    <w:p w:rsidR="00CD2D93" w:rsidRPr="00FB440A" w:rsidRDefault="00CD2D93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t>-Кто заинтересовался может взять эту книгу в библиотеке и прочитать.</w:t>
      </w:r>
    </w:p>
    <w:p w:rsidR="00CD2D93" w:rsidRPr="00FB440A" w:rsidRDefault="00CD2D93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lastRenderedPageBreak/>
        <w:t>-Наше путешествие далекое, интересное, но опасное, поэтому с собой берем самых сообразительных и находчивых математиков. Есть ли у нас такие?</w:t>
      </w:r>
    </w:p>
    <w:p w:rsidR="00CD2D93" w:rsidRPr="00FB440A" w:rsidRDefault="00F73789" w:rsidP="00CD2D93">
      <w:pPr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t>2)Устный счет.</w:t>
      </w:r>
    </w:p>
    <w:p w:rsidR="00F73789" w:rsidRPr="00FB440A" w:rsidRDefault="00F73789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t>Давайте проверим, выполнив задания.</w:t>
      </w:r>
    </w:p>
    <w:p w:rsidR="00F73789" w:rsidRPr="00FB440A" w:rsidRDefault="00F73789" w:rsidP="00CD2D93">
      <w:pPr>
        <w:rPr>
          <w:sz w:val="28"/>
          <w:szCs w:val="28"/>
        </w:rPr>
      </w:pPr>
      <w:r w:rsidRPr="00FB440A">
        <w:rPr>
          <w:sz w:val="28"/>
          <w:szCs w:val="28"/>
        </w:rPr>
        <w:t xml:space="preserve">-Перед вами </w:t>
      </w:r>
      <w:proofErr w:type="spellStart"/>
      <w:r w:rsidRPr="00FB440A">
        <w:rPr>
          <w:sz w:val="28"/>
          <w:szCs w:val="28"/>
        </w:rPr>
        <w:t>квадрат,в</w:t>
      </w:r>
      <w:proofErr w:type="spellEnd"/>
      <w:r w:rsidRPr="00FB440A">
        <w:rPr>
          <w:sz w:val="28"/>
          <w:szCs w:val="28"/>
        </w:rPr>
        <w:t xml:space="preserve"> котором числа от 1 до 20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709"/>
        <w:gridCol w:w="709"/>
        <w:gridCol w:w="567"/>
      </w:tblGrid>
      <w:tr w:rsidR="00F73789" w:rsidRPr="00FB440A" w:rsidTr="00F73789">
        <w:trPr>
          <w:trHeight w:val="529"/>
        </w:trPr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7</w:t>
            </w:r>
          </w:p>
        </w:tc>
      </w:tr>
      <w:tr w:rsidR="00F73789" w:rsidRPr="00FB440A" w:rsidTr="00F73789">
        <w:trPr>
          <w:trHeight w:val="693"/>
        </w:trPr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11</w:t>
            </w:r>
          </w:p>
        </w:tc>
      </w:tr>
      <w:tr w:rsidR="00F73789" w:rsidRPr="00FB440A" w:rsidTr="00F73789">
        <w:trPr>
          <w:trHeight w:val="679"/>
        </w:trPr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5</w:t>
            </w:r>
          </w:p>
        </w:tc>
      </w:tr>
      <w:tr w:rsidR="00F73789" w:rsidRPr="00FB440A" w:rsidTr="00F73789">
        <w:trPr>
          <w:trHeight w:val="811"/>
        </w:trPr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73789" w:rsidRPr="00FB440A" w:rsidRDefault="00F73789" w:rsidP="00CD2D93">
            <w:pPr>
              <w:rPr>
                <w:b/>
                <w:sz w:val="28"/>
                <w:szCs w:val="28"/>
              </w:rPr>
            </w:pPr>
            <w:r w:rsidRPr="00FB440A">
              <w:rPr>
                <w:b/>
                <w:sz w:val="28"/>
                <w:szCs w:val="28"/>
              </w:rPr>
              <w:t>14</w:t>
            </w:r>
          </w:p>
        </w:tc>
      </w:tr>
    </w:tbl>
    <w:p w:rsidR="00CD2D93" w:rsidRPr="00FB440A" w:rsidRDefault="00CD2D93" w:rsidP="00CD2D93">
      <w:pPr>
        <w:rPr>
          <w:b/>
          <w:sz w:val="28"/>
          <w:szCs w:val="28"/>
        </w:rPr>
      </w:pPr>
    </w:p>
    <w:p w:rsidR="00CD2D93" w:rsidRPr="00FB440A" w:rsidRDefault="00F73789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-Сколько клеточек в квадрате?</w:t>
      </w:r>
    </w:p>
    <w:p w:rsidR="00F73789" w:rsidRPr="00FB440A" w:rsidRDefault="00F73789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-Найдите какие числа пропущены.</w:t>
      </w:r>
    </w:p>
    <w:p w:rsidR="00F73789" w:rsidRPr="00FB440A" w:rsidRDefault="00F73789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Доска:10, 15, 18, 6</w:t>
      </w:r>
    </w:p>
    <w:p w:rsidR="00F73789" w:rsidRPr="00FB440A" w:rsidRDefault="00F73789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-Какое число лишнее? Почему?</w:t>
      </w:r>
    </w:p>
    <w:p w:rsidR="00F73789" w:rsidRPr="00FB440A" w:rsidRDefault="00F73789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-При умножении каких двух чисел мы получим произведение 6?</w:t>
      </w:r>
    </w:p>
    <w:p w:rsidR="00F73789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-При умножении каких двух чисел мы получим произведение</w:t>
      </w:r>
      <w:r w:rsidR="00F73789" w:rsidRPr="00FB440A">
        <w:rPr>
          <w:sz w:val="28"/>
          <w:szCs w:val="28"/>
        </w:rPr>
        <w:t>?</w:t>
      </w:r>
    </w:p>
    <w:p w:rsidR="00F73789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10-2*5     15-3*5    18-2*9         6*3          6-3*2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-Как называют числа при умножении?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В путешествие мы отправимся на корабле, чтобы попасть на него надо подняться по трапу.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18:3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 xml:space="preserve">      3*6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 xml:space="preserve">           12:6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 xml:space="preserve">                2*6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-Мы справились с заданием и смело отправляемся в путешествие.</w:t>
      </w:r>
    </w:p>
    <w:p w:rsidR="007E3C51" w:rsidRPr="00FB440A" w:rsidRDefault="007E3C51" w:rsidP="00F73789">
      <w:pPr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lastRenderedPageBreak/>
        <w:t>3).Постановка цели и задач урока. Мотивация учебной деятельности учащихся.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-Как вы думаете чем мы будем заниматься во время путешествия?</w:t>
      </w:r>
    </w:p>
    <w:p w:rsidR="007E3C51" w:rsidRPr="00FB440A" w:rsidRDefault="007E3C51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-А для чего нам это нужно?</w:t>
      </w:r>
    </w:p>
    <w:p w:rsidR="00E40C03" w:rsidRPr="00FB440A" w:rsidRDefault="00E40C03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 Я предлагаю вам по вопросам узнать тему сегодняшнего урока. </w:t>
      </w:r>
      <w:r w:rsidRPr="00FB440A">
        <w:rPr>
          <w:sz w:val="28"/>
          <w:szCs w:val="28"/>
        </w:rPr>
        <w:br/>
        <w:t>1. Действие, которым можно заменить сумму одинаковых слагаемых (умножение)</w:t>
      </w:r>
      <w:r w:rsidRPr="00FB440A">
        <w:rPr>
          <w:sz w:val="28"/>
          <w:szCs w:val="28"/>
        </w:rPr>
        <w:br/>
        <w:t>2. Число, на которое делят (делитель)</w:t>
      </w:r>
      <w:r w:rsidRPr="00FB440A">
        <w:rPr>
          <w:sz w:val="28"/>
          <w:szCs w:val="28"/>
        </w:rPr>
        <w:br/>
        <w:t>3. Число, которое делят (делимое)</w:t>
      </w:r>
      <w:r w:rsidRPr="00FB440A">
        <w:rPr>
          <w:sz w:val="28"/>
          <w:szCs w:val="28"/>
        </w:rPr>
        <w:br/>
        <w:t>4. Результат действия при умножении (произведение)</w:t>
      </w:r>
      <w:r w:rsidRPr="00FB440A">
        <w:rPr>
          <w:sz w:val="28"/>
          <w:szCs w:val="28"/>
        </w:rPr>
        <w:br/>
        <w:t>5. Результат действия при делении (частное)</w:t>
      </w:r>
      <w:r w:rsidRPr="00FB440A">
        <w:rPr>
          <w:sz w:val="28"/>
          <w:szCs w:val="28"/>
        </w:rPr>
        <w:br/>
        <w:t>6. Компонент действия умножения (множитель)</w:t>
      </w:r>
    </w:p>
    <w:p w:rsidR="00E40C03" w:rsidRPr="00FB440A" w:rsidRDefault="00E40C03" w:rsidP="00F73789">
      <w:pPr>
        <w:rPr>
          <w:sz w:val="28"/>
          <w:szCs w:val="28"/>
        </w:rPr>
      </w:pPr>
      <w:r w:rsidRPr="00FB440A">
        <w:rPr>
          <w:sz w:val="28"/>
          <w:szCs w:val="28"/>
        </w:rPr>
        <w:t>- Кто догадался, какая тема урока? </w:t>
      </w:r>
      <w:r w:rsidRPr="00FB440A">
        <w:rPr>
          <w:sz w:val="28"/>
          <w:szCs w:val="28"/>
        </w:rPr>
        <w:br/>
        <w:t>Таблица умножения и деления. </w:t>
      </w:r>
      <w:r w:rsidRPr="00FB440A">
        <w:rPr>
          <w:sz w:val="28"/>
          <w:szCs w:val="28"/>
        </w:rPr>
        <w:br/>
        <w:t>- Ребята, какую цель поставим перед собой? Вам поможет памятка.</w:t>
      </w:r>
    </w:p>
    <w:p w:rsidR="00E40C03" w:rsidRPr="00FB440A" w:rsidRDefault="00E40C03" w:rsidP="00E40C03">
      <w:pPr>
        <w:rPr>
          <w:sz w:val="28"/>
          <w:szCs w:val="28"/>
        </w:rPr>
      </w:pPr>
      <w:r w:rsidRPr="00FB440A">
        <w:rPr>
          <w:sz w:val="28"/>
          <w:szCs w:val="28"/>
        </w:rPr>
        <w:t>Я знаю…</w:t>
      </w:r>
    </w:p>
    <w:p w:rsidR="00E40C03" w:rsidRPr="00FB440A" w:rsidRDefault="00E40C03" w:rsidP="00E40C03">
      <w:pPr>
        <w:rPr>
          <w:sz w:val="28"/>
          <w:szCs w:val="28"/>
        </w:rPr>
      </w:pPr>
      <w:r w:rsidRPr="00FB440A">
        <w:rPr>
          <w:sz w:val="28"/>
          <w:szCs w:val="28"/>
        </w:rPr>
        <w:t>Я вспомню…</w:t>
      </w:r>
    </w:p>
    <w:p w:rsidR="00E40C03" w:rsidRPr="00FB440A" w:rsidRDefault="00E40C03" w:rsidP="00E40C03">
      <w:pPr>
        <w:rPr>
          <w:sz w:val="28"/>
          <w:szCs w:val="28"/>
        </w:rPr>
      </w:pPr>
      <w:r w:rsidRPr="00FB440A">
        <w:rPr>
          <w:sz w:val="28"/>
          <w:szCs w:val="28"/>
        </w:rPr>
        <w:t>Я смогу…</w:t>
      </w:r>
    </w:p>
    <w:p w:rsidR="007E3C51" w:rsidRPr="00FB440A" w:rsidRDefault="00E40C03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-Итак в путь!</w:t>
      </w:r>
    </w:p>
    <w:p w:rsidR="00E40C03" w:rsidRPr="00FB440A" w:rsidRDefault="00E40C03" w:rsidP="007E3C51">
      <w:pPr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t> 4)Обобщение и систематизация знаний.</w:t>
      </w:r>
    </w:p>
    <w:p w:rsidR="00E40C03" w:rsidRPr="00FB440A" w:rsidRDefault="00E40C03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-Наш корабль подходит к острову попугаев. Вас встречает попугай Гоша. А как звали попугая Робинзона Крузо?</w:t>
      </w:r>
    </w:p>
    <w:p w:rsidR="00E40C03" w:rsidRPr="00FB440A" w:rsidRDefault="00E40C03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-Гоша интересуется сможете ли вы решить примеры у него на острове.</w:t>
      </w:r>
    </w:p>
    <w:p w:rsidR="00E40C03" w:rsidRPr="00FB440A" w:rsidRDefault="00E40C03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Доска: остров, написаны примеры</w:t>
      </w:r>
    </w:p>
    <w:p w:rsidR="00E40C03" w:rsidRPr="00FB440A" w:rsidRDefault="00E40C03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2*5+15                  20-(17-10)                  3*6-10</w:t>
      </w:r>
    </w:p>
    <w:p w:rsidR="00E40C03" w:rsidRPr="00FB440A" w:rsidRDefault="00E40C03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8*2-16                  35-(14+6)                    7*2-13</w:t>
      </w:r>
    </w:p>
    <w:p w:rsidR="00E40C03" w:rsidRPr="00FB440A" w:rsidRDefault="0028721A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Запишем примеры в тетрадь</w:t>
      </w:r>
    </w:p>
    <w:p w:rsidR="0028721A" w:rsidRPr="00FB440A" w:rsidRDefault="0028721A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-Какое действие всегда выполняем первым, если нет скобок?</w:t>
      </w:r>
    </w:p>
    <w:p w:rsidR="0028721A" w:rsidRPr="00FB440A" w:rsidRDefault="0028721A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lastRenderedPageBreak/>
        <w:t>-А если есть скобки?</w:t>
      </w:r>
    </w:p>
    <w:p w:rsidR="0028721A" w:rsidRPr="00FB440A" w:rsidRDefault="0028721A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-Отправляемся дальше. Перед нами остров обезьян. Хозяйка острова приготовила испытание. Нам нужно  решить задачу  в учебнике.</w:t>
      </w:r>
    </w:p>
    <w:p w:rsidR="0028721A" w:rsidRPr="00FB440A" w:rsidRDefault="0028721A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-В каком учреждении мы можем купить тетради? Как нужно вести себя в магазине? (разбор задачи, запись решения и ответа)</w:t>
      </w:r>
    </w:p>
    <w:p w:rsidR="0028721A" w:rsidRPr="00FB440A" w:rsidRDefault="0028721A" w:rsidP="0028721A">
      <w:pPr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t> 5)Самостоятельная работа.</w:t>
      </w:r>
    </w:p>
    <w:p w:rsidR="0028721A" w:rsidRPr="00FB440A" w:rsidRDefault="0028721A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-Отправляемся дальше. Пока добираемся до следующего острова, чтобы  время прошло с пользой – порыбачим.</w:t>
      </w:r>
    </w:p>
    <w:p w:rsidR="0028721A" w:rsidRPr="00FB440A" w:rsidRDefault="0028721A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-У каждого из вас карточки</w:t>
      </w:r>
      <w:r w:rsidR="000E1C39" w:rsidRPr="00FB440A">
        <w:rPr>
          <w:sz w:val="28"/>
          <w:szCs w:val="28"/>
        </w:rPr>
        <w:t>(на деление и умножение 2,3)</w:t>
      </w:r>
      <w:r w:rsidRPr="00FB440A">
        <w:rPr>
          <w:sz w:val="28"/>
          <w:szCs w:val="28"/>
        </w:rPr>
        <w:t>, соедините пример и ответ на рыбке стрелкой.</w:t>
      </w:r>
    </w:p>
    <w:p w:rsidR="000E1C39" w:rsidRPr="00FB440A" w:rsidRDefault="000E1C39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-Кто лучший рыбак узнаем на следующем уроке.</w:t>
      </w:r>
    </w:p>
    <w:p w:rsidR="000E1C39" w:rsidRPr="00FB440A" w:rsidRDefault="000E1C39" w:rsidP="007E3C51">
      <w:pPr>
        <w:rPr>
          <w:sz w:val="28"/>
          <w:szCs w:val="28"/>
        </w:rPr>
      </w:pPr>
      <w:r w:rsidRPr="00FB440A">
        <w:rPr>
          <w:b/>
          <w:sz w:val="28"/>
          <w:szCs w:val="28"/>
        </w:rPr>
        <w:t>6)Применение знаний и умений.</w:t>
      </w:r>
    </w:p>
    <w:p w:rsidR="000E1C39" w:rsidRPr="00FB440A" w:rsidRDefault="000E1C39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-Пока мы занимались рыбалкой, корабль подплывает к следующему острову. Как вы думаете ,кто его жители?(бегемоты)</w:t>
      </w:r>
    </w:p>
    <w:p w:rsidR="000E1C39" w:rsidRPr="00FB440A" w:rsidRDefault="000E1C39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 xml:space="preserve">-Маленький </w:t>
      </w:r>
      <w:proofErr w:type="spellStart"/>
      <w:r w:rsidRPr="00FB440A">
        <w:rPr>
          <w:sz w:val="28"/>
          <w:szCs w:val="28"/>
        </w:rPr>
        <w:t>бегемотик</w:t>
      </w:r>
      <w:proofErr w:type="spellEnd"/>
      <w:r w:rsidRPr="00FB440A">
        <w:rPr>
          <w:sz w:val="28"/>
          <w:szCs w:val="28"/>
        </w:rPr>
        <w:t xml:space="preserve"> давно ждет гостей. Он учится в школе зверей и никак не может справиться с домашней задачей, которая находится у нас в учебнике. Давайте объясним </w:t>
      </w:r>
      <w:proofErr w:type="spellStart"/>
      <w:r w:rsidRPr="00FB440A">
        <w:rPr>
          <w:sz w:val="28"/>
          <w:szCs w:val="28"/>
        </w:rPr>
        <w:t>бегемотику</w:t>
      </w:r>
      <w:proofErr w:type="spellEnd"/>
      <w:r w:rsidRPr="00FB440A">
        <w:rPr>
          <w:sz w:val="28"/>
          <w:szCs w:val="28"/>
        </w:rPr>
        <w:t>, как надо ее решить.</w:t>
      </w:r>
    </w:p>
    <w:p w:rsidR="000E1C39" w:rsidRPr="00FB440A" w:rsidRDefault="000E1C39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Работа над задачей и запись в тетрадь.</w:t>
      </w:r>
    </w:p>
    <w:p w:rsidR="000E1C39" w:rsidRPr="00FB440A" w:rsidRDefault="000E1C39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-Давайте прощаться с новым другом и отправимся дальше.</w:t>
      </w:r>
    </w:p>
    <w:p w:rsidR="000E1C39" w:rsidRPr="00FB440A" w:rsidRDefault="000E1C39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-Но, что это? Наш корабль пытаются захватить дикари. Пока вы не выполните №5, они нас не выпустят, потопят корабль. Быстрее за работу</w:t>
      </w:r>
      <w:r w:rsidR="00D5768F" w:rsidRPr="00FB440A">
        <w:rPr>
          <w:sz w:val="28"/>
          <w:szCs w:val="28"/>
        </w:rPr>
        <w:t>. (</w:t>
      </w:r>
      <w:r w:rsidRPr="00FB440A">
        <w:rPr>
          <w:sz w:val="28"/>
          <w:szCs w:val="28"/>
        </w:rPr>
        <w:t>Запись примеров столбиком и решение у доски)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-Как проверим правильность решения? (устно)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Скорее дальше в путь! Но ,что это? На палубе вода. Кто-то из дикарей все-таки успел испортить наш корабль. Ищите пробоины.(доска: изображение пробоин с примерами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3*5=15              5*3=15         14:7=2             14:2=7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-Нам нужно найти правильное решение задач и записать в тетрадь.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lastRenderedPageBreak/>
        <w:t>Приступаем: 1.Один конверт стоит 3 руб. Сколько стоят 5 таких конвертов?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 xml:space="preserve">                         2.14 открыток разложили в конверты по 2 штуки. Сколько понадобилось конвертов?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-Пробоины найдены. А вот и сам Робинзон Крузо. Кто же рядом с ним?</w:t>
      </w:r>
    </w:p>
    <w:p w:rsidR="00D5768F" w:rsidRPr="00FB440A" w:rsidRDefault="00D5768F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-Как Робинзон встретился с Пятницей?</w:t>
      </w:r>
    </w:p>
    <w:p w:rsidR="00D5768F" w:rsidRPr="00FB440A" w:rsidRDefault="00ED6100" w:rsidP="007E3C51">
      <w:pPr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t>7)Рефлексия</w:t>
      </w:r>
    </w:p>
    <w:p w:rsidR="00ED6100" w:rsidRPr="00FB440A" w:rsidRDefault="00ED6100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-Давайте похлопаем сами себе за увлекательное путешествие.</w:t>
      </w:r>
    </w:p>
    <w:p w:rsidR="00ED6100" w:rsidRPr="00FB440A" w:rsidRDefault="00ED6100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-Робинзон  спрашивает, как мы добирались, чем занимались в пути, что делали?</w:t>
      </w:r>
    </w:p>
    <w:p w:rsidR="00ED6100" w:rsidRPr="00FB440A" w:rsidRDefault="00ED6100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-В гости вежливые люди всегда приходят с подарком. Давайте и мы сделаем подарок Робинзону.</w:t>
      </w:r>
    </w:p>
    <w:p w:rsidR="00ED6100" w:rsidRPr="00FB440A" w:rsidRDefault="00ED6100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 xml:space="preserve">-У вас на партах лежат фрукты. Возьмите банан те, то считает, что знает таблицу умножения и деления на 2,3 и может помочь другому. Киви возьмите те, кому нужна помощь в решении примеров на умножение и деление 2,3.Кокос возьмите </w:t>
      </w:r>
      <w:proofErr w:type="spellStart"/>
      <w:r w:rsidRPr="00FB440A">
        <w:rPr>
          <w:sz w:val="28"/>
          <w:szCs w:val="28"/>
        </w:rPr>
        <w:t>те,кто</w:t>
      </w:r>
      <w:proofErr w:type="spellEnd"/>
      <w:r w:rsidRPr="00FB440A">
        <w:rPr>
          <w:sz w:val="28"/>
          <w:szCs w:val="28"/>
        </w:rPr>
        <w:t xml:space="preserve"> еще нуждается в помощи.</w:t>
      </w:r>
    </w:p>
    <w:p w:rsidR="00ED6100" w:rsidRPr="00FB440A" w:rsidRDefault="00ED6100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Свои фрукты наклейте в корзину, которая на доске.</w:t>
      </w:r>
    </w:p>
    <w:p w:rsidR="00ED6100" w:rsidRPr="00FB440A" w:rsidRDefault="00ED6100" w:rsidP="007E3C51">
      <w:pPr>
        <w:rPr>
          <w:b/>
          <w:sz w:val="28"/>
          <w:szCs w:val="28"/>
        </w:rPr>
      </w:pPr>
      <w:r w:rsidRPr="00FB440A">
        <w:rPr>
          <w:b/>
          <w:sz w:val="28"/>
          <w:szCs w:val="28"/>
        </w:rPr>
        <w:t>8) Информация о домашнем задании, инструктаж по его выполнению.</w:t>
      </w:r>
    </w:p>
    <w:p w:rsidR="00ED6100" w:rsidRPr="00FB440A" w:rsidRDefault="007C4A14" w:rsidP="007E3C51">
      <w:pPr>
        <w:rPr>
          <w:sz w:val="28"/>
          <w:szCs w:val="28"/>
        </w:rPr>
      </w:pPr>
      <w:r w:rsidRPr="00FB440A">
        <w:rPr>
          <w:sz w:val="28"/>
          <w:szCs w:val="28"/>
        </w:rPr>
        <w:t>-Любые знания нужно закреплять. А закрепите вы выполнив задания дома.</w:t>
      </w:r>
    </w:p>
    <w:p w:rsidR="00D5768F" w:rsidRPr="00FB440A" w:rsidRDefault="00D5768F" w:rsidP="007E3C51">
      <w:pPr>
        <w:rPr>
          <w:sz w:val="28"/>
          <w:szCs w:val="28"/>
        </w:rPr>
      </w:pPr>
    </w:p>
    <w:p w:rsidR="00D5768F" w:rsidRPr="00FB440A" w:rsidRDefault="00D5768F" w:rsidP="007E3C51">
      <w:pPr>
        <w:rPr>
          <w:b/>
          <w:sz w:val="28"/>
          <w:szCs w:val="28"/>
        </w:rPr>
      </w:pPr>
    </w:p>
    <w:p w:rsidR="00D5768F" w:rsidRPr="00FB440A" w:rsidRDefault="00D5768F" w:rsidP="007E3C51">
      <w:pPr>
        <w:rPr>
          <w:sz w:val="28"/>
          <w:szCs w:val="28"/>
        </w:rPr>
      </w:pPr>
    </w:p>
    <w:p w:rsidR="00D5768F" w:rsidRPr="00FB440A" w:rsidRDefault="00D5768F" w:rsidP="007E3C51">
      <w:pPr>
        <w:rPr>
          <w:sz w:val="28"/>
          <w:szCs w:val="28"/>
        </w:rPr>
      </w:pPr>
    </w:p>
    <w:p w:rsidR="00D5768F" w:rsidRPr="00FB440A" w:rsidRDefault="00D5768F" w:rsidP="007E3C51">
      <w:pPr>
        <w:rPr>
          <w:sz w:val="28"/>
          <w:szCs w:val="28"/>
        </w:rPr>
      </w:pPr>
    </w:p>
    <w:p w:rsidR="00E40C03" w:rsidRPr="00FB440A" w:rsidRDefault="00E40C03" w:rsidP="007E3C51">
      <w:pPr>
        <w:rPr>
          <w:sz w:val="28"/>
          <w:szCs w:val="28"/>
        </w:rPr>
      </w:pPr>
    </w:p>
    <w:p w:rsidR="007E3C51" w:rsidRPr="00FB440A" w:rsidRDefault="007E3C51" w:rsidP="00F73789">
      <w:pPr>
        <w:rPr>
          <w:sz w:val="28"/>
          <w:szCs w:val="28"/>
        </w:rPr>
      </w:pPr>
    </w:p>
    <w:sectPr w:rsidR="007E3C51" w:rsidRPr="00FB440A" w:rsidSect="0047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570"/>
    <w:multiLevelType w:val="multilevel"/>
    <w:tmpl w:val="DF7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310CD8"/>
    <w:multiLevelType w:val="multilevel"/>
    <w:tmpl w:val="E81C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703CB1"/>
    <w:multiLevelType w:val="multilevel"/>
    <w:tmpl w:val="2B86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A81BA7"/>
    <w:rsid w:val="000E1C39"/>
    <w:rsid w:val="0028721A"/>
    <w:rsid w:val="002C155A"/>
    <w:rsid w:val="004471B8"/>
    <w:rsid w:val="004707D8"/>
    <w:rsid w:val="005614B6"/>
    <w:rsid w:val="00761F34"/>
    <w:rsid w:val="007C4A14"/>
    <w:rsid w:val="007E3C51"/>
    <w:rsid w:val="00A81BA7"/>
    <w:rsid w:val="00CD2D93"/>
    <w:rsid w:val="00D5768F"/>
    <w:rsid w:val="00E40C03"/>
    <w:rsid w:val="00ED6100"/>
    <w:rsid w:val="00F73789"/>
    <w:rsid w:val="00FB4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D93"/>
    <w:pPr>
      <w:ind w:left="720"/>
      <w:contextualSpacing/>
    </w:pPr>
  </w:style>
  <w:style w:type="table" w:styleId="a4">
    <w:name w:val="Table Grid"/>
    <w:basedOn w:val="a1"/>
    <w:uiPriority w:val="59"/>
    <w:rsid w:val="00F73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D93"/>
    <w:pPr>
      <w:ind w:left="720"/>
      <w:contextualSpacing/>
    </w:pPr>
  </w:style>
  <w:style w:type="table" w:styleId="a4">
    <w:name w:val="Table Grid"/>
    <w:basedOn w:val="a1"/>
    <w:uiPriority w:val="59"/>
    <w:rsid w:val="00F73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Петрович</dc:creator>
  <cp:lastModifiedBy>Пользователь</cp:lastModifiedBy>
  <cp:revision>3</cp:revision>
  <dcterms:created xsi:type="dcterms:W3CDTF">2020-01-31T17:23:00Z</dcterms:created>
  <dcterms:modified xsi:type="dcterms:W3CDTF">2020-01-31T17:30:00Z</dcterms:modified>
</cp:coreProperties>
</file>